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3514EC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CE75D3E" w:rsidR="00B94D24" w:rsidRPr="000C74A9" w:rsidRDefault="00DD38AD" w:rsidP="00D12EEE">
            <w:pPr>
              <w:tabs>
                <w:tab w:val="left" w:pos="3108"/>
              </w:tabs>
              <w:spacing w:line="240" w:lineRule="auto"/>
              <w:jc w:val="both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0C0BCD" w:rsidRPr="000C0BCD">
              <w:rPr>
                <w:rFonts w:ascii="Calibri" w:hAnsi="Calibri"/>
                <w:b/>
                <w:snapToGrid w:val="0"/>
              </w:rPr>
              <w:t>Prevzem nevarnih in nenevarnih odpadkov ter odpadnega lesa</w:t>
            </w:r>
          </w:p>
          <w:p w14:paraId="1B1D427B" w14:textId="08720A4A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545504">
              <w:rPr>
                <w:rFonts w:ascii="Calibri" w:eastAsia="Times New Roman" w:hAnsi="Calibri" w:cs="Calibri"/>
                <w:b/>
                <w:lang w:eastAsia="sl-SI"/>
              </w:rPr>
              <w:t>17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545504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8C33A4">
              <w:rPr>
                <w:rFonts w:ascii="Calibri" w:eastAsia="Times New Roman" w:hAnsi="Calibri" w:cs="Calibri"/>
                <w:b/>
                <w:lang w:eastAsia="sl-SI"/>
              </w:rPr>
              <w:t>S</w:t>
            </w:r>
          </w:p>
        </w:tc>
      </w:tr>
    </w:tbl>
    <w:p w14:paraId="78857D3C" w14:textId="38E2D667" w:rsidR="000A2219" w:rsidRDefault="000A2219">
      <w:pPr>
        <w:rPr>
          <w:b/>
        </w:rPr>
      </w:pPr>
    </w:p>
    <w:tbl>
      <w:tblPr>
        <w:tblStyle w:val="Tabelamrea"/>
        <w:tblW w:w="0" w:type="auto"/>
        <w:tblInd w:w="8075" w:type="dxa"/>
        <w:tblLook w:val="04A0" w:firstRow="1" w:lastRow="0" w:firstColumn="1" w:lastColumn="0" w:noHBand="0" w:noVBand="1"/>
      </w:tblPr>
      <w:tblGrid>
        <w:gridCol w:w="987"/>
      </w:tblGrid>
      <w:tr w:rsidR="003514EC" w14:paraId="1BDBA62F" w14:textId="77777777" w:rsidTr="003514EC">
        <w:tc>
          <w:tcPr>
            <w:tcW w:w="987" w:type="dxa"/>
          </w:tcPr>
          <w:p w14:paraId="77CA02D5" w14:textId="457D67D4" w:rsidR="003514EC" w:rsidRDefault="003514EC">
            <w:pPr>
              <w:rPr>
                <w:b/>
              </w:rPr>
            </w:pPr>
            <w:r>
              <w:rPr>
                <w:b/>
              </w:rPr>
              <w:t>OBR 2.3</w:t>
            </w:r>
          </w:p>
        </w:tc>
      </w:tr>
    </w:tbl>
    <w:p w14:paraId="71480010" w14:textId="77777777" w:rsidR="003514EC" w:rsidRPr="006E33DD" w:rsidRDefault="003514EC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58EB16DD" w14:textId="152E006B" w:rsidR="00D12EEE" w:rsidRDefault="009C0F4A" w:rsidP="008C33A4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 w:rsidR="00D12EEE">
              <w:rPr>
                <w:b/>
                <w:sz w:val="21"/>
                <w:szCs w:val="21"/>
              </w:rPr>
              <w:t>ZA SKLOP ŠT. 1</w:t>
            </w:r>
            <w:r w:rsidR="008C33A4">
              <w:rPr>
                <w:b/>
                <w:sz w:val="21"/>
                <w:szCs w:val="21"/>
              </w:rPr>
              <w:t>:</w:t>
            </w:r>
          </w:p>
          <w:p w14:paraId="22464AB0" w14:textId="77777777" w:rsidR="000C0BCD" w:rsidRDefault="000C0BCD" w:rsidP="00764B5D">
            <w:pPr>
              <w:jc w:val="center"/>
              <w:rPr>
                <w:b/>
              </w:rPr>
            </w:pPr>
            <w:r w:rsidRPr="000C0BCD">
              <w:rPr>
                <w:b/>
              </w:rPr>
              <w:t xml:space="preserve">PREVZEM NEVARNIH IN NENEVARNIH ODPADKOV </w:t>
            </w:r>
          </w:p>
          <w:p w14:paraId="09E6A764" w14:textId="2EB9A045" w:rsidR="00D12EEE" w:rsidRDefault="00D12EEE" w:rsidP="00764B5D">
            <w:pPr>
              <w:jc w:val="center"/>
              <w:rPr>
                <w:b/>
                <w:sz w:val="21"/>
                <w:szCs w:val="21"/>
              </w:rPr>
            </w:pPr>
            <w:r w:rsidRPr="00D12EEE">
              <w:rPr>
                <w:b/>
                <w:sz w:val="21"/>
                <w:szCs w:val="21"/>
              </w:rPr>
              <w:t>(v EUR brez DDV)</w:t>
            </w:r>
          </w:p>
          <w:p w14:paraId="63FDE408" w14:textId="1DB6DEB4" w:rsidR="009C0F4A" w:rsidRPr="008C33A4" w:rsidRDefault="00D12EEE" w:rsidP="00764B5D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 w:rsidRPr="008C33A4">
              <w:rPr>
                <w:b/>
                <w:i/>
                <w:iCs/>
                <w:sz w:val="21"/>
                <w:szCs w:val="21"/>
              </w:rPr>
              <w:t>(</w:t>
            </w:r>
            <w:r w:rsidR="000A2219" w:rsidRPr="008C33A4">
              <w:rPr>
                <w:b/>
                <w:i/>
                <w:iCs/>
                <w:sz w:val="21"/>
                <w:szCs w:val="21"/>
              </w:rPr>
              <w:t xml:space="preserve">seštevek </w:t>
            </w:r>
            <w:r w:rsidR="008C33A4" w:rsidRPr="008C33A4">
              <w:rPr>
                <w:b/>
                <w:i/>
                <w:iCs/>
                <w:sz w:val="21"/>
                <w:szCs w:val="21"/>
              </w:rPr>
              <w:t xml:space="preserve">iz ponudbenega </w:t>
            </w:r>
            <w:r w:rsidR="000A2219" w:rsidRPr="008C33A4">
              <w:rPr>
                <w:b/>
                <w:i/>
                <w:iCs/>
                <w:sz w:val="21"/>
                <w:szCs w:val="21"/>
              </w:rPr>
              <w:t>obrazca 2.1</w:t>
            </w:r>
            <w:r w:rsidRPr="008C33A4">
              <w:rPr>
                <w:b/>
                <w:i/>
                <w:iCs/>
                <w:sz w:val="21"/>
                <w:szCs w:val="21"/>
              </w:rPr>
              <w:t>)</w:t>
            </w:r>
          </w:p>
          <w:p w14:paraId="52EE886C" w14:textId="670BD65D" w:rsidR="006E33DD" w:rsidRPr="00344269" w:rsidRDefault="006E33DD" w:rsidP="00D12E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4131E66E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38286EF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5FAD22A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63B9D218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738CB31B" w14:textId="10172A2E" w:rsid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5F27BACC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9C0F4A" w:rsidRPr="006E33DD" w:rsidRDefault="009C0F4A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0B750366" w14:textId="77777777" w:rsidR="00D12EEE" w:rsidRPr="00344269" w:rsidRDefault="00D12EEE" w:rsidP="00D12EEE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D12EEE" w:rsidRPr="00344269" w14:paraId="1BB2019C" w14:textId="77777777" w:rsidTr="00DB1066">
        <w:trPr>
          <w:trHeight w:val="849"/>
        </w:trPr>
        <w:tc>
          <w:tcPr>
            <w:tcW w:w="4577" w:type="dxa"/>
            <w:vAlign w:val="center"/>
          </w:tcPr>
          <w:p w14:paraId="1EAECC53" w14:textId="507FE96B" w:rsidR="008C33A4" w:rsidRDefault="008C33A4" w:rsidP="008C33A4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>
              <w:rPr>
                <w:b/>
                <w:sz w:val="21"/>
                <w:szCs w:val="21"/>
              </w:rPr>
              <w:t>ZA SKLOP ŠT. 2:</w:t>
            </w:r>
          </w:p>
          <w:p w14:paraId="32E15728" w14:textId="6E3C0F73" w:rsidR="008C33A4" w:rsidRDefault="008C33A4" w:rsidP="008C33A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PREVZEM </w:t>
            </w:r>
            <w:r w:rsidR="00D57049">
              <w:rPr>
                <w:b/>
                <w:sz w:val="21"/>
                <w:szCs w:val="21"/>
              </w:rPr>
              <w:t>ODPA</w:t>
            </w:r>
            <w:r w:rsidR="000C0BCD">
              <w:rPr>
                <w:b/>
                <w:sz w:val="21"/>
                <w:szCs w:val="21"/>
              </w:rPr>
              <w:t>D</w:t>
            </w:r>
            <w:r w:rsidR="00D57049">
              <w:rPr>
                <w:b/>
                <w:sz w:val="21"/>
                <w:szCs w:val="21"/>
              </w:rPr>
              <w:t xml:space="preserve">NEGA </w:t>
            </w:r>
            <w:r>
              <w:rPr>
                <w:b/>
                <w:sz w:val="21"/>
                <w:szCs w:val="21"/>
              </w:rPr>
              <w:t xml:space="preserve">LESA </w:t>
            </w:r>
          </w:p>
          <w:p w14:paraId="09D96C8E" w14:textId="77777777" w:rsidR="008C33A4" w:rsidRDefault="008C33A4" w:rsidP="008C33A4">
            <w:pPr>
              <w:jc w:val="center"/>
              <w:rPr>
                <w:b/>
                <w:sz w:val="21"/>
                <w:szCs w:val="21"/>
              </w:rPr>
            </w:pPr>
            <w:r w:rsidRPr="00D12EEE">
              <w:rPr>
                <w:b/>
                <w:sz w:val="21"/>
                <w:szCs w:val="21"/>
              </w:rPr>
              <w:t>(v EUR brez DDV)</w:t>
            </w:r>
          </w:p>
          <w:p w14:paraId="752640F3" w14:textId="7BB5EE99" w:rsidR="008C33A4" w:rsidRPr="008C33A4" w:rsidRDefault="008C33A4" w:rsidP="008C33A4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 w:rsidRPr="008C33A4">
              <w:rPr>
                <w:b/>
                <w:i/>
                <w:iCs/>
                <w:sz w:val="21"/>
                <w:szCs w:val="21"/>
              </w:rPr>
              <w:t>(seštevek iz ponudbenega obrazca 2.2)</w:t>
            </w:r>
          </w:p>
          <w:p w14:paraId="5673AC59" w14:textId="61B95996" w:rsidR="00D12EEE" w:rsidRPr="00344269" w:rsidRDefault="00D12EEE" w:rsidP="00D12E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2EA7C69F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757B9800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21833AD4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42749030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0CCC4B9F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147DBF7F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37282F79" w14:textId="77777777" w:rsidR="00D12EEE" w:rsidRPr="006E33DD" w:rsidRDefault="00D12EEE" w:rsidP="00DB1066">
            <w:pPr>
              <w:rPr>
                <w:bCs/>
                <w:sz w:val="21"/>
                <w:szCs w:val="21"/>
              </w:rPr>
            </w:pPr>
          </w:p>
        </w:tc>
      </w:tr>
    </w:tbl>
    <w:p w14:paraId="1A141588" w14:textId="22D9A99C" w:rsidR="00D21BA6" w:rsidRDefault="00D21BA6">
      <w:pPr>
        <w:rPr>
          <w:b/>
        </w:rPr>
      </w:pPr>
    </w:p>
    <w:p w14:paraId="134C9C71" w14:textId="77777777" w:rsidR="00D12EEE" w:rsidRDefault="00D12EEE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A2219"/>
    <w:rsid w:val="000C0BCD"/>
    <w:rsid w:val="000C74A9"/>
    <w:rsid w:val="0013060D"/>
    <w:rsid w:val="00155703"/>
    <w:rsid w:val="00203FEF"/>
    <w:rsid w:val="00226933"/>
    <w:rsid w:val="00293B42"/>
    <w:rsid w:val="002C4072"/>
    <w:rsid w:val="003514EC"/>
    <w:rsid w:val="003E1F87"/>
    <w:rsid w:val="003E7C2B"/>
    <w:rsid w:val="0042756B"/>
    <w:rsid w:val="004433EA"/>
    <w:rsid w:val="00482B33"/>
    <w:rsid w:val="004D4D08"/>
    <w:rsid w:val="004E24BB"/>
    <w:rsid w:val="004F1952"/>
    <w:rsid w:val="00545504"/>
    <w:rsid w:val="00567729"/>
    <w:rsid w:val="00582694"/>
    <w:rsid w:val="005A0C1D"/>
    <w:rsid w:val="00644BE1"/>
    <w:rsid w:val="00665881"/>
    <w:rsid w:val="006E33DD"/>
    <w:rsid w:val="00834120"/>
    <w:rsid w:val="008C33A4"/>
    <w:rsid w:val="008D4828"/>
    <w:rsid w:val="00914644"/>
    <w:rsid w:val="00915E8D"/>
    <w:rsid w:val="009565F4"/>
    <w:rsid w:val="009C0F4A"/>
    <w:rsid w:val="009C6FCE"/>
    <w:rsid w:val="009E0E4D"/>
    <w:rsid w:val="009F7522"/>
    <w:rsid w:val="00B02B08"/>
    <w:rsid w:val="00B94D24"/>
    <w:rsid w:val="00BF6FCC"/>
    <w:rsid w:val="00C16545"/>
    <w:rsid w:val="00C56989"/>
    <w:rsid w:val="00D12EEE"/>
    <w:rsid w:val="00D14DAD"/>
    <w:rsid w:val="00D21BA6"/>
    <w:rsid w:val="00D57049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2E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6</cp:revision>
  <cp:lastPrinted>2020-02-22T07:46:00Z</cp:lastPrinted>
  <dcterms:created xsi:type="dcterms:W3CDTF">2020-09-24T12:45:00Z</dcterms:created>
  <dcterms:modified xsi:type="dcterms:W3CDTF">2021-12-10T11:54:00Z</dcterms:modified>
</cp:coreProperties>
</file>